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BC3F6" w14:textId="77777777" w:rsidR="00C62F7B" w:rsidRPr="00F43EF0" w:rsidRDefault="00C62F7B" w:rsidP="00C62F7B">
      <w:pPr>
        <w:jc w:val="right"/>
        <w:rPr>
          <w:rFonts w:ascii="Times New Roman" w:hAnsi="Times New Roman" w:cs="Times New Roman"/>
          <w:bCs/>
          <w:sz w:val="18"/>
          <w:szCs w:val="18"/>
        </w:rPr>
      </w:pPr>
      <w:bookmarkStart w:id="0" w:name="_Hlk120115106"/>
      <w:r>
        <w:rPr>
          <w:rFonts w:ascii="Times New Roman" w:hAnsi="Times New Roman" w:cs="Times New Roman"/>
          <w:bCs/>
          <w:sz w:val="18"/>
          <w:szCs w:val="18"/>
        </w:rPr>
        <w:t>Приложение №2</w:t>
      </w:r>
    </w:p>
    <w:p w14:paraId="2089A06B" w14:textId="77777777" w:rsidR="00C62F7B" w:rsidRPr="00F43EF0" w:rsidRDefault="00C62F7B" w:rsidP="00C62F7B">
      <w:pPr>
        <w:tabs>
          <w:tab w:val="left" w:pos="0"/>
        </w:tabs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F43EF0">
        <w:rPr>
          <w:rFonts w:ascii="Times New Roman" w:hAnsi="Times New Roman" w:cs="Times New Roman"/>
          <w:bCs/>
          <w:sz w:val="18"/>
          <w:szCs w:val="18"/>
        </w:rPr>
        <w:t xml:space="preserve">к Порядку предоставления поддержки, направленной на обеспечение участия </w:t>
      </w:r>
    </w:p>
    <w:p w14:paraId="5ADBD980" w14:textId="77777777" w:rsidR="00C62F7B" w:rsidRDefault="00C62F7B" w:rsidP="00C62F7B">
      <w:pPr>
        <w:tabs>
          <w:tab w:val="left" w:pos="0"/>
        </w:tabs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F43EF0">
        <w:rPr>
          <w:rFonts w:ascii="Times New Roman" w:hAnsi="Times New Roman" w:cs="Times New Roman"/>
          <w:bCs/>
          <w:sz w:val="18"/>
          <w:szCs w:val="18"/>
        </w:rPr>
        <w:t>субъектов малого и среднего предпринимательства, а также физических лиц,</w:t>
      </w:r>
    </w:p>
    <w:p w14:paraId="3F33D8EB" w14:textId="77777777" w:rsidR="00C62F7B" w:rsidRDefault="00C62F7B" w:rsidP="00C62F7B">
      <w:pPr>
        <w:tabs>
          <w:tab w:val="left" w:pos="0"/>
        </w:tabs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F43EF0">
        <w:rPr>
          <w:rFonts w:ascii="Times New Roman" w:hAnsi="Times New Roman" w:cs="Times New Roman"/>
          <w:bCs/>
          <w:sz w:val="18"/>
          <w:szCs w:val="18"/>
        </w:rPr>
        <w:t xml:space="preserve"> применяющих специальный налоговый режим «Налог на профессиональный доход», </w:t>
      </w:r>
    </w:p>
    <w:p w14:paraId="43158BE8" w14:textId="77777777" w:rsidR="00C62F7B" w:rsidRDefault="00C62F7B" w:rsidP="00C62F7B">
      <w:pPr>
        <w:tabs>
          <w:tab w:val="left" w:pos="0"/>
        </w:tabs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F43EF0">
        <w:rPr>
          <w:rFonts w:ascii="Times New Roman" w:hAnsi="Times New Roman" w:cs="Times New Roman"/>
          <w:bCs/>
          <w:sz w:val="18"/>
          <w:szCs w:val="18"/>
        </w:rPr>
        <w:t>на крупных российских и международных выставочных площадках,</w:t>
      </w:r>
    </w:p>
    <w:p w14:paraId="2CA529A3" w14:textId="77777777" w:rsidR="00C62F7B" w:rsidRPr="00F43EF0" w:rsidRDefault="00C62F7B" w:rsidP="00C62F7B">
      <w:pPr>
        <w:tabs>
          <w:tab w:val="left" w:pos="0"/>
        </w:tabs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F43EF0">
        <w:rPr>
          <w:rFonts w:ascii="Times New Roman" w:hAnsi="Times New Roman" w:cs="Times New Roman"/>
          <w:bCs/>
          <w:sz w:val="18"/>
          <w:szCs w:val="18"/>
        </w:rPr>
        <w:t xml:space="preserve"> конгрессно-выставочных мероприятиях с целью продвижения товаров (работ, услуг), </w:t>
      </w:r>
    </w:p>
    <w:p w14:paraId="573B0A56" w14:textId="77777777" w:rsidR="00C62F7B" w:rsidRDefault="00C62F7B" w:rsidP="00C62F7B">
      <w:pPr>
        <w:tabs>
          <w:tab w:val="left" w:pos="0"/>
        </w:tabs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F43EF0">
        <w:rPr>
          <w:rFonts w:ascii="Times New Roman" w:hAnsi="Times New Roman" w:cs="Times New Roman"/>
          <w:bCs/>
          <w:sz w:val="18"/>
          <w:szCs w:val="18"/>
        </w:rPr>
        <w:t>Некоммерческой организацией «Фонд развития экономики и прямых</w:t>
      </w:r>
    </w:p>
    <w:p w14:paraId="0F0860F5" w14:textId="77777777" w:rsidR="00C62F7B" w:rsidRPr="00F43EF0" w:rsidRDefault="00C62F7B" w:rsidP="00C62F7B">
      <w:pPr>
        <w:tabs>
          <w:tab w:val="left" w:pos="0"/>
        </w:tabs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F43EF0">
        <w:rPr>
          <w:rFonts w:ascii="Times New Roman" w:hAnsi="Times New Roman" w:cs="Times New Roman"/>
          <w:bCs/>
          <w:sz w:val="18"/>
          <w:szCs w:val="18"/>
        </w:rPr>
        <w:t xml:space="preserve"> инвестиций Чукотского автономного округа» в качестве </w:t>
      </w:r>
    </w:p>
    <w:p w14:paraId="4F7C5711" w14:textId="77777777" w:rsidR="00C62F7B" w:rsidRDefault="00C62F7B" w:rsidP="00C62F7B">
      <w:pPr>
        <w:tabs>
          <w:tab w:val="left" w:pos="0"/>
        </w:tabs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F43EF0">
        <w:rPr>
          <w:rFonts w:ascii="Times New Roman" w:hAnsi="Times New Roman" w:cs="Times New Roman"/>
          <w:bCs/>
          <w:sz w:val="18"/>
          <w:szCs w:val="18"/>
        </w:rPr>
        <w:t>Центра поддержки народно-художественных промыслов</w:t>
      </w:r>
      <w:r>
        <w:rPr>
          <w:rFonts w:ascii="Times New Roman" w:hAnsi="Times New Roman" w:cs="Times New Roman"/>
          <w:bCs/>
          <w:sz w:val="18"/>
          <w:szCs w:val="18"/>
        </w:rPr>
        <w:t>,</w:t>
      </w:r>
    </w:p>
    <w:p w14:paraId="70250CA0" w14:textId="77777777" w:rsidR="00C62F7B" w:rsidRPr="00AC37BB" w:rsidRDefault="00C62F7B" w:rsidP="00C62F7B">
      <w:pPr>
        <w:tabs>
          <w:tab w:val="left" w:pos="4678"/>
          <w:tab w:val="left" w:pos="5245"/>
        </w:tabs>
        <w:ind w:left="4111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43EF0">
        <w:rPr>
          <w:rFonts w:ascii="Times New Roman" w:hAnsi="Times New Roman" w:cs="Times New Roman"/>
          <w:bCs/>
          <w:sz w:val="18"/>
          <w:szCs w:val="18"/>
        </w:rPr>
        <w:t xml:space="preserve"> ремесленной деятельности, сельского и экологического туризма</w:t>
      </w:r>
      <w:bookmarkEnd w:id="0"/>
    </w:p>
    <w:p w14:paraId="58625414" w14:textId="77777777" w:rsidR="00C62F7B" w:rsidRPr="00AC37BB" w:rsidRDefault="00C62F7B" w:rsidP="00C62F7B">
      <w:pPr>
        <w:pStyle w:val="ConsPlusNormal"/>
        <w:rPr>
          <w:rFonts w:ascii="Times New Roman" w:hAnsi="Times New Roman" w:cs="Times New Roman"/>
        </w:rPr>
      </w:pPr>
    </w:p>
    <w:p w14:paraId="4F406A24" w14:textId="77777777" w:rsidR="00C62F7B" w:rsidRPr="00D57615" w:rsidRDefault="00C62F7B" w:rsidP="00C62F7B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D57615">
        <w:rPr>
          <w:rFonts w:ascii="Times New Roman" w:hAnsi="Times New Roman" w:cs="Times New Roman"/>
          <w:b/>
          <w:sz w:val="20"/>
        </w:rPr>
        <w:t>Перечень</w:t>
      </w:r>
    </w:p>
    <w:p w14:paraId="7534CFFA" w14:textId="77777777" w:rsidR="00C62F7B" w:rsidRPr="00D57615" w:rsidRDefault="00C62F7B" w:rsidP="00C62F7B">
      <w:pPr>
        <w:pStyle w:val="ConsPlusNormal"/>
        <w:jc w:val="center"/>
        <w:rPr>
          <w:rStyle w:val="fontstyle01"/>
          <w:sz w:val="20"/>
        </w:rPr>
      </w:pPr>
      <w:r w:rsidRPr="00D57615">
        <w:rPr>
          <w:rFonts w:ascii="Times New Roman" w:hAnsi="Times New Roman" w:cs="Times New Roman"/>
          <w:b/>
          <w:sz w:val="20"/>
        </w:rPr>
        <w:t>документов и сведений, представляемых в составе заявки на предоставление Поддержки</w:t>
      </w:r>
      <w:r w:rsidRPr="00D57615">
        <w:rPr>
          <w:rStyle w:val="fontstyle01"/>
          <w:sz w:val="20"/>
        </w:rPr>
        <w:t>, направленной на обеспечение участия на крупных российских и международных выставочных площадках, конгрессно-выставочных мероприятиях с целью продвижения товаров (работ, услуг)</w:t>
      </w:r>
    </w:p>
    <w:p w14:paraId="061B8F0D" w14:textId="77777777" w:rsidR="00C62F7B" w:rsidRPr="00D57615" w:rsidRDefault="00C62F7B" w:rsidP="00C62F7B">
      <w:pPr>
        <w:pStyle w:val="ConsPlusNormal"/>
        <w:jc w:val="center"/>
        <w:rPr>
          <w:rStyle w:val="fontstyle01"/>
          <w:sz w:val="20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647"/>
      </w:tblGrid>
      <w:tr w:rsidR="00C62F7B" w:rsidRPr="00D57615" w14:paraId="4773DE9D" w14:textId="77777777" w:rsidTr="00C23256">
        <w:tc>
          <w:tcPr>
            <w:tcW w:w="771" w:type="dxa"/>
          </w:tcPr>
          <w:p w14:paraId="6A4BA87B" w14:textId="77777777" w:rsidR="00C62F7B" w:rsidRPr="00D57615" w:rsidRDefault="00C62F7B" w:rsidP="00C2325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57615">
              <w:rPr>
                <w:rFonts w:ascii="Times New Roman" w:hAnsi="Times New Roman" w:cs="Times New Roman"/>
                <w:b/>
                <w:sz w:val="20"/>
              </w:rPr>
              <w:t>№ п/п</w:t>
            </w:r>
          </w:p>
        </w:tc>
        <w:tc>
          <w:tcPr>
            <w:tcW w:w="8647" w:type="dxa"/>
          </w:tcPr>
          <w:p w14:paraId="738B70D0" w14:textId="77777777" w:rsidR="00C62F7B" w:rsidRPr="00D57615" w:rsidRDefault="00C62F7B" w:rsidP="00C2325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57615">
              <w:rPr>
                <w:rFonts w:ascii="Times New Roman" w:hAnsi="Times New Roman" w:cs="Times New Roman"/>
                <w:b/>
                <w:sz w:val="20"/>
              </w:rPr>
              <w:t>Наименование документа</w:t>
            </w:r>
          </w:p>
        </w:tc>
      </w:tr>
      <w:tr w:rsidR="00C62F7B" w:rsidRPr="00D57615" w14:paraId="7D47F805" w14:textId="77777777" w:rsidTr="00C23256">
        <w:tc>
          <w:tcPr>
            <w:tcW w:w="771" w:type="dxa"/>
          </w:tcPr>
          <w:p w14:paraId="432FFB09" w14:textId="77777777" w:rsidR="00C62F7B" w:rsidRPr="00D57615" w:rsidRDefault="00C62F7B" w:rsidP="00C2325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sz w:val="20"/>
              </w:rPr>
            </w:pPr>
            <w:r w:rsidRPr="00D57615">
              <w:rPr>
                <w:rFonts w:ascii="Times New Roman" w:hAnsi="Times New Roman" w:cs="Times New Roman"/>
                <w:b/>
                <w:sz w:val="20"/>
              </w:rPr>
              <w:t>1.</w:t>
            </w:r>
          </w:p>
        </w:tc>
        <w:tc>
          <w:tcPr>
            <w:tcW w:w="8647" w:type="dxa"/>
          </w:tcPr>
          <w:p w14:paraId="22BE657C" w14:textId="77777777" w:rsidR="00C62F7B" w:rsidRPr="00D57615" w:rsidRDefault="00C62F7B" w:rsidP="00C2325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57615">
              <w:rPr>
                <w:rFonts w:ascii="Times New Roman" w:hAnsi="Times New Roman" w:cs="Times New Roman"/>
                <w:b/>
                <w:sz w:val="20"/>
              </w:rPr>
              <w:t>Для юридических лиц</w:t>
            </w:r>
          </w:p>
        </w:tc>
      </w:tr>
      <w:tr w:rsidR="00C62F7B" w:rsidRPr="00D57615" w14:paraId="330746E8" w14:textId="77777777" w:rsidTr="00C23256">
        <w:tc>
          <w:tcPr>
            <w:tcW w:w="771" w:type="dxa"/>
          </w:tcPr>
          <w:p w14:paraId="4D02DDF0" w14:textId="77777777" w:rsidR="00C62F7B" w:rsidRPr="00D57615" w:rsidRDefault="00C62F7B" w:rsidP="00C232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615">
              <w:rPr>
                <w:rFonts w:ascii="Times New Roman" w:hAnsi="Times New Roman" w:cs="Times New Roman"/>
                <w:sz w:val="20"/>
              </w:rPr>
              <w:t>1.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  <w:r w:rsidRPr="00D57615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8647" w:type="dxa"/>
          </w:tcPr>
          <w:p w14:paraId="02091F6D" w14:textId="77777777" w:rsidR="00C62F7B" w:rsidRPr="00D57615" w:rsidRDefault="00C62F7B" w:rsidP="00C232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7615">
              <w:rPr>
                <w:rFonts w:ascii="Times New Roman" w:hAnsi="Times New Roman" w:cs="Times New Roman"/>
                <w:sz w:val="20"/>
              </w:rPr>
              <w:t>Копию документов, удостоверяющих личность лица участвующего в Мероприятии</w:t>
            </w:r>
          </w:p>
        </w:tc>
      </w:tr>
      <w:tr w:rsidR="00C62F7B" w:rsidRPr="00D57615" w14:paraId="404A6A47" w14:textId="77777777" w:rsidTr="00C23256">
        <w:tc>
          <w:tcPr>
            <w:tcW w:w="771" w:type="dxa"/>
          </w:tcPr>
          <w:p w14:paraId="3937EF80" w14:textId="77777777" w:rsidR="00C62F7B" w:rsidRPr="00D57615" w:rsidRDefault="00C62F7B" w:rsidP="00C232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615">
              <w:rPr>
                <w:rFonts w:ascii="Times New Roman" w:hAnsi="Times New Roman" w:cs="Times New Roman"/>
                <w:sz w:val="20"/>
              </w:rPr>
              <w:t>1.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D57615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8647" w:type="dxa"/>
          </w:tcPr>
          <w:p w14:paraId="31EBDB57" w14:textId="77777777" w:rsidR="00C62F7B" w:rsidRPr="00D57615" w:rsidRDefault="00C62F7B" w:rsidP="00C232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7615">
              <w:rPr>
                <w:rFonts w:ascii="Times New Roman" w:hAnsi="Times New Roman" w:cs="Times New Roman"/>
                <w:sz w:val="20"/>
              </w:rPr>
              <w:t>Согласие на обработку персональных данных лица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Pr="00D57615">
              <w:rPr>
                <w:rFonts w:ascii="Times New Roman" w:hAnsi="Times New Roman" w:cs="Times New Roman"/>
                <w:sz w:val="20"/>
              </w:rPr>
              <w:t xml:space="preserve"> участвующего в Мероприятии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Pr="00D57615">
              <w:rPr>
                <w:rFonts w:ascii="Times New Roman" w:hAnsi="Times New Roman" w:cs="Times New Roman"/>
                <w:sz w:val="20"/>
              </w:rPr>
              <w:t xml:space="preserve"> в пользу Фонда</w:t>
            </w:r>
          </w:p>
        </w:tc>
      </w:tr>
      <w:tr w:rsidR="00C62F7B" w:rsidRPr="00D57615" w14:paraId="058261BB" w14:textId="77777777" w:rsidTr="00C23256">
        <w:tblPrEx>
          <w:tblBorders>
            <w:insideH w:val="nil"/>
          </w:tblBorders>
        </w:tblPrEx>
        <w:tc>
          <w:tcPr>
            <w:tcW w:w="771" w:type="dxa"/>
            <w:tcBorders>
              <w:bottom w:val="nil"/>
            </w:tcBorders>
          </w:tcPr>
          <w:p w14:paraId="01DBFF30" w14:textId="77777777" w:rsidR="00C62F7B" w:rsidRPr="00D57615" w:rsidRDefault="00C62F7B" w:rsidP="00C2325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57615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8647" w:type="dxa"/>
            <w:tcBorders>
              <w:bottom w:val="nil"/>
            </w:tcBorders>
          </w:tcPr>
          <w:p w14:paraId="6FD97C4C" w14:textId="77777777" w:rsidR="00C62F7B" w:rsidRPr="00D57615" w:rsidRDefault="00C62F7B" w:rsidP="00C2325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57615">
              <w:rPr>
                <w:rFonts w:ascii="Times New Roman" w:hAnsi="Times New Roman" w:cs="Times New Roman"/>
                <w:b/>
                <w:sz w:val="20"/>
              </w:rPr>
              <w:t>Для индивидуальных предпринимателей</w:t>
            </w:r>
          </w:p>
        </w:tc>
      </w:tr>
      <w:tr w:rsidR="00C62F7B" w:rsidRPr="00D57615" w14:paraId="13EA00FB" w14:textId="77777777" w:rsidTr="00C23256">
        <w:tc>
          <w:tcPr>
            <w:tcW w:w="771" w:type="dxa"/>
          </w:tcPr>
          <w:p w14:paraId="75EBFF8C" w14:textId="77777777" w:rsidR="00C62F7B" w:rsidRPr="00D57615" w:rsidRDefault="00C62F7B" w:rsidP="00C232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615">
              <w:rPr>
                <w:rFonts w:ascii="Times New Roman" w:hAnsi="Times New Roman" w:cs="Times New Roman"/>
                <w:sz w:val="20"/>
              </w:rPr>
              <w:t>2.1.</w:t>
            </w:r>
          </w:p>
        </w:tc>
        <w:tc>
          <w:tcPr>
            <w:tcW w:w="8647" w:type="dxa"/>
          </w:tcPr>
          <w:p w14:paraId="79B79C09" w14:textId="77777777" w:rsidR="00C62F7B" w:rsidRPr="00D57615" w:rsidRDefault="00C62F7B" w:rsidP="00C232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7615">
              <w:rPr>
                <w:rFonts w:ascii="Times New Roman" w:hAnsi="Times New Roman" w:cs="Times New Roman"/>
                <w:sz w:val="20"/>
              </w:rPr>
              <w:t>Копия содержащих информацию страниц документа, удостоверяющего личность, заверенного подписью индивидуального предпринимателя и печатью (при наличии печати)</w:t>
            </w:r>
          </w:p>
        </w:tc>
      </w:tr>
      <w:tr w:rsidR="00C62F7B" w:rsidRPr="00D57615" w14:paraId="65247CB0" w14:textId="77777777" w:rsidTr="00C23256">
        <w:tc>
          <w:tcPr>
            <w:tcW w:w="771" w:type="dxa"/>
          </w:tcPr>
          <w:p w14:paraId="13344C77" w14:textId="77777777" w:rsidR="00C62F7B" w:rsidRPr="00D57615" w:rsidRDefault="00C62F7B" w:rsidP="00C232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615">
              <w:rPr>
                <w:rFonts w:ascii="Times New Roman" w:hAnsi="Times New Roman" w:cs="Times New Roman"/>
                <w:sz w:val="20"/>
              </w:rPr>
              <w:t>2.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D57615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8647" w:type="dxa"/>
          </w:tcPr>
          <w:p w14:paraId="58663C4F" w14:textId="77777777" w:rsidR="00C62F7B" w:rsidRPr="00D57615" w:rsidRDefault="00C62F7B" w:rsidP="00C232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7615">
              <w:rPr>
                <w:rFonts w:ascii="Times New Roman" w:hAnsi="Times New Roman" w:cs="Times New Roman"/>
                <w:sz w:val="20"/>
              </w:rPr>
              <w:t>Копию документов, удостоверяющих личность получателя поддержки</w:t>
            </w:r>
          </w:p>
        </w:tc>
      </w:tr>
      <w:tr w:rsidR="00C62F7B" w:rsidRPr="00D57615" w14:paraId="75861AB3" w14:textId="77777777" w:rsidTr="00C23256">
        <w:tc>
          <w:tcPr>
            <w:tcW w:w="771" w:type="dxa"/>
          </w:tcPr>
          <w:p w14:paraId="43D04B8C" w14:textId="77777777" w:rsidR="00C62F7B" w:rsidRPr="00D57615" w:rsidRDefault="00C62F7B" w:rsidP="00C232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615">
              <w:rPr>
                <w:rFonts w:ascii="Times New Roman" w:hAnsi="Times New Roman" w:cs="Times New Roman"/>
                <w:sz w:val="20"/>
              </w:rPr>
              <w:t>2.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D57615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8647" w:type="dxa"/>
          </w:tcPr>
          <w:p w14:paraId="28EF0B02" w14:textId="77777777" w:rsidR="00C62F7B" w:rsidRPr="00D57615" w:rsidRDefault="00C62F7B" w:rsidP="00C232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7615">
              <w:rPr>
                <w:rFonts w:ascii="Times New Roman" w:hAnsi="Times New Roman" w:cs="Times New Roman"/>
                <w:sz w:val="20"/>
              </w:rPr>
              <w:t>Согласие на обработку персональных данных лица участвующего в Мероприятии в пользу Фонда</w:t>
            </w:r>
          </w:p>
        </w:tc>
      </w:tr>
      <w:tr w:rsidR="00C62F7B" w:rsidRPr="00D57615" w14:paraId="5371B1E7" w14:textId="77777777" w:rsidTr="00C23256">
        <w:tc>
          <w:tcPr>
            <w:tcW w:w="771" w:type="dxa"/>
          </w:tcPr>
          <w:p w14:paraId="34BB301A" w14:textId="77777777" w:rsidR="00C62F7B" w:rsidRPr="00D57615" w:rsidRDefault="00C62F7B" w:rsidP="00C2325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D57615">
              <w:rPr>
                <w:rFonts w:ascii="Times New Roman" w:hAnsi="Times New Roman" w:cs="Times New Roman"/>
                <w:b/>
                <w:bCs/>
                <w:sz w:val="20"/>
              </w:rPr>
              <w:t>3.</w:t>
            </w:r>
          </w:p>
        </w:tc>
        <w:tc>
          <w:tcPr>
            <w:tcW w:w="8647" w:type="dxa"/>
          </w:tcPr>
          <w:p w14:paraId="0C311EA7" w14:textId="77777777" w:rsidR="00C62F7B" w:rsidRPr="00D57615" w:rsidRDefault="00C62F7B" w:rsidP="00C2325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D57615">
              <w:rPr>
                <w:rFonts w:ascii="Times New Roman" w:hAnsi="Times New Roman" w:cs="Times New Roman"/>
                <w:b/>
                <w:bCs/>
                <w:sz w:val="20"/>
              </w:rPr>
              <w:t>Для физических лиц, применяющих специальный налоговый режим «Налог на профессиональный доход» (самозанятых)</w:t>
            </w:r>
          </w:p>
        </w:tc>
      </w:tr>
      <w:tr w:rsidR="00C62F7B" w:rsidRPr="00D57615" w14:paraId="04A78462" w14:textId="77777777" w:rsidTr="00C23256">
        <w:tc>
          <w:tcPr>
            <w:tcW w:w="771" w:type="dxa"/>
          </w:tcPr>
          <w:p w14:paraId="4BC2BE76" w14:textId="77777777" w:rsidR="00C62F7B" w:rsidRPr="00D57615" w:rsidRDefault="00C62F7B" w:rsidP="00C232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615">
              <w:rPr>
                <w:rFonts w:ascii="Times New Roman" w:hAnsi="Times New Roman" w:cs="Times New Roman"/>
                <w:sz w:val="20"/>
              </w:rPr>
              <w:t>3.1.</w:t>
            </w:r>
          </w:p>
        </w:tc>
        <w:tc>
          <w:tcPr>
            <w:tcW w:w="8647" w:type="dxa"/>
          </w:tcPr>
          <w:p w14:paraId="0911A304" w14:textId="77777777" w:rsidR="00C62F7B" w:rsidRPr="00D57615" w:rsidRDefault="00C62F7B" w:rsidP="00C232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7615">
              <w:rPr>
                <w:rFonts w:ascii="Times New Roman" w:hAnsi="Times New Roman" w:cs="Times New Roman"/>
                <w:sz w:val="20"/>
              </w:rPr>
              <w:t>Копия содержащих информацию страниц документа, удостоверяющего личность</w:t>
            </w:r>
          </w:p>
        </w:tc>
      </w:tr>
      <w:tr w:rsidR="00C62F7B" w:rsidRPr="00D57615" w14:paraId="4578A077" w14:textId="77777777" w:rsidTr="00C23256">
        <w:tc>
          <w:tcPr>
            <w:tcW w:w="771" w:type="dxa"/>
          </w:tcPr>
          <w:p w14:paraId="298E525C" w14:textId="77777777" w:rsidR="00C62F7B" w:rsidRPr="00D57615" w:rsidRDefault="00C62F7B" w:rsidP="00C232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615">
              <w:rPr>
                <w:rFonts w:ascii="Times New Roman" w:hAnsi="Times New Roman" w:cs="Times New Roman"/>
                <w:sz w:val="20"/>
              </w:rPr>
              <w:t>3.2.</w:t>
            </w:r>
          </w:p>
        </w:tc>
        <w:tc>
          <w:tcPr>
            <w:tcW w:w="8647" w:type="dxa"/>
          </w:tcPr>
          <w:p w14:paraId="53FA5416" w14:textId="77777777" w:rsidR="00C62F7B" w:rsidRPr="00D57615" w:rsidRDefault="00C62F7B" w:rsidP="00C232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57615">
              <w:rPr>
                <w:rFonts w:ascii="Times New Roman" w:hAnsi="Times New Roman" w:cs="Times New Roman"/>
                <w:sz w:val="20"/>
              </w:rPr>
              <w:t>Копия документа, подтверждающего постановку на учет ФНС в качестве физического лица, применяющего специальный налоговый режим «Налог на профессиональный доход»</w:t>
            </w:r>
          </w:p>
        </w:tc>
      </w:tr>
      <w:tr w:rsidR="00C62F7B" w:rsidRPr="00D57615" w14:paraId="5082CB6A" w14:textId="77777777" w:rsidTr="00C23256">
        <w:tc>
          <w:tcPr>
            <w:tcW w:w="771" w:type="dxa"/>
          </w:tcPr>
          <w:p w14:paraId="3FB0D238" w14:textId="77777777" w:rsidR="00C62F7B" w:rsidRPr="00D57615" w:rsidRDefault="00C62F7B" w:rsidP="00C232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3.3</w:t>
            </w:r>
          </w:p>
        </w:tc>
        <w:tc>
          <w:tcPr>
            <w:tcW w:w="8647" w:type="dxa"/>
          </w:tcPr>
          <w:p w14:paraId="7D7D71C7" w14:textId="77777777" w:rsidR="00C62F7B" w:rsidRPr="00D57615" w:rsidRDefault="00C62F7B" w:rsidP="00C232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576AE">
              <w:rPr>
                <w:rFonts w:ascii="Times New Roman" w:hAnsi="Times New Roman" w:cs="Times New Roman"/>
                <w:sz w:val="20"/>
              </w:rPr>
              <w:t>Согласие на обработку персональных данных лица участвующего в Мероприятии в пользу Фонда</w:t>
            </w:r>
          </w:p>
        </w:tc>
      </w:tr>
    </w:tbl>
    <w:p w14:paraId="07927DA0" w14:textId="77777777" w:rsidR="00845003" w:rsidRDefault="00845003"/>
    <w:sectPr w:rsidR="00845003" w:rsidSect="00C62F7B">
      <w:pgSz w:w="11907" w:h="16840" w:code="9"/>
      <w:pgMar w:top="709" w:right="1321" w:bottom="1559" w:left="1038" w:header="0" w:footer="112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950A9"/>
    <w:multiLevelType w:val="hybridMultilevel"/>
    <w:tmpl w:val="CF0817B0"/>
    <w:lvl w:ilvl="0" w:tplc="CFCE9DF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26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5B6"/>
    <w:rsid w:val="002264F4"/>
    <w:rsid w:val="00276C4B"/>
    <w:rsid w:val="002B0E0D"/>
    <w:rsid w:val="003122D4"/>
    <w:rsid w:val="005D2A1E"/>
    <w:rsid w:val="006F395D"/>
    <w:rsid w:val="00845003"/>
    <w:rsid w:val="009F19F5"/>
    <w:rsid w:val="00C60BE2"/>
    <w:rsid w:val="00C62F7B"/>
    <w:rsid w:val="00D2133F"/>
    <w:rsid w:val="00E9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C2565C-74A0-46FD-9C7A-6EA24D28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F7B"/>
    <w:pPr>
      <w:spacing w:after="0" w:line="240" w:lineRule="auto"/>
      <w:jc w:val="both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945B6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45B6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5B6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45B6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45B6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45B6"/>
    <w:pPr>
      <w:keepNext/>
      <w:keepLines/>
      <w:spacing w:before="4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5B6"/>
    <w:pPr>
      <w:keepNext/>
      <w:keepLines/>
      <w:spacing w:before="4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45B6"/>
    <w:pPr>
      <w:keepNext/>
      <w:keepLines/>
      <w:spacing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45B6"/>
    <w:pPr>
      <w:keepNext/>
      <w:keepLines/>
      <w:spacing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андарт"/>
    <w:basedOn w:val="a"/>
    <w:link w:val="a4"/>
    <w:autoRedefine/>
    <w:qFormat/>
    <w:rsid w:val="005D2A1E"/>
    <w:rPr>
      <w:rFonts w:ascii="Times New Roman" w:hAnsi="Times New Roman"/>
      <w:kern w:val="2"/>
      <w:sz w:val="24"/>
      <w14:ligatures w14:val="standardContextual"/>
    </w:rPr>
  </w:style>
  <w:style w:type="character" w:customStyle="1" w:styleId="a4">
    <w:name w:val="Стандарт Знак"/>
    <w:basedOn w:val="a0"/>
    <w:link w:val="a3"/>
    <w:rsid w:val="005D2A1E"/>
    <w:rPr>
      <w:rFonts w:ascii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E945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45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45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45B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945B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45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45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45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45B6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"/>
    <w:next w:val="a"/>
    <w:link w:val="a6"/>
    <w:uiPriority w:val="10"/>
    <w:qFormat/>
    <w:rsid w:val="00E945B6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6">
    <w:name w:val="Заголовок Знак"/>
    <w:basedOn w:val="a0"/>
    <w:link w:val="a5"/>
    <w:uiPriority w:val="10"/>
    <w:rsid w:val="00E945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E945B6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8">
    <w:name w:val="Подзаголовок Знак"/>
    <w:basedOn w:val="a0"/>
    <w:link w:val="a7"/>
    <w:uiPriority w:val="11"/>
    <w:rsid w:val="00E945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45B6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945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45B6"/>
    <w:pPr>
      <w:spacing w:after="160" w:line="259" w:lineRule="auto"/>
      <w:ind w:left="720"/>
      <w:contextualSpacing/>
      <w:jc w:val="left"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E945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45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c">
    <w:name w:val="Выделенная цитата Знак"/>
    <w:basedOn w:val="a0"/>
    <w:link w:val="ab"/>
    <w:uiPriority w:val="30"/>
    <w:rsid w:val="00E945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45B6"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0"/>
    <w:rsid w:val="00C62F7B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customStyle="1" w:styleId="ConsPlusNormal">
    <w:name w:val="ConsPlusNormal"/>
    <w:link w:val="ConsPlusNormal0"/>
    <w:rsid w:val="00C62F7B"/>
    <w:pPr>
      <w:widowControl w:val="0"/>
      <w:autoSpaceDE w:val="0"/>
      <w:autoSpaceDN w:val="0"/>
      <w:spacing w:after="0" w:line="240" w:lineRule="auto"/>
      <w:jc w:val="both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C62F7B"/>
    <w:rPr>
      <w:rFonts w:ascii="Calibri" w:eastAsia="Times New Roman" w:hAnsi="Calibri" w:cs="Calibri"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Лихачёва Елена Евгеньевна</dc:creator>
  <cp:keywords/>
  <dc:description/>
  <cp:lastModifiedBy>Лихачёва Елена Евгеньевна</cp:lastModifiedBy>
  <cp:revision>2</cp:revision>
  <dcterms:created xsi:type="dcterms:W3CDTF">2026-05-31T22:48:00Z</dcterms:created>
  <dcterms:modified xsi:type="dcterms:W3CDTF">2026-05-31T22:48:00Z</dcterms:modified>
</cp:coreProperties>
</file>